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5D05B" w14:textId="4D1BA01B" w:rsidR="00E62DD9" w:rsidRPr="00E62DD9" w:rsidRDefault="006F2C99" w:rsidP="00E62DD9">
      <w:pPr>
        <w:rPr>
          <w:lang w:val="en-US"/>
        </w:rPr>
      </w:pPr>
      <w:bookmarkStart w:id="0" w:name="_GoBack"/>
      <w:bookmarkEnd w:id="0"/>
      <w:r w:rsidRPr="00E957E5">
        <w:rPr>
          <w:lang w:val="en-US"/>
        </w:rPr>
        <w:t>Call for Papers</w:t>
      </w:r>
      <w:r w:rsidR="003B651A">
        <w:rPr>
          <w:lang w:val="en-US"/>
        </w:rPr>
        <w:t>:</w:t>
      </w:r>
      <w:r w:rsidR="00E62DD9">
        <w:rPr>
          <w:lang w:val="en-US"/>
        </w:rPr>
        <w:t xml:space="preserve"> </w:t>
      </w:r>
      <w:r w:rsidR="00E62DD9" w:rsidRPr="00E957E5">
        <w:rPr>
          <w:b/>
          <w:lang w:val="en-US"/>
        </w:rPr>
        <w:t>H.</w:t>
      </w:r>
      <w:r w:rsidR="003B651A">
        <w:rPr>
          <w:b/>
          <w:lang w:val="en-US"/>
        </w:rPr>
        <w:t xml:space="preserve"> </w:t>
      </w:r>
      <w:r w:rsidR="00E62DD9" w:rsidRPr="00E957E5">
        <w:rPr>
          <w:b/>
          <w:lang w:val="en-US"/>
        </w:rPr>
        <w:t>P. Scholte Sesquicentennial Conference</w:t>
      </w:r>
      <w:r w:rsidR="00694DD2">
        <w:rPr>
          <w:b/>
          <w:lang w:val="en-US"/>
        </w:rPr>
        <w:t xml:space="preserve">, 1868-2018 </w:t>
      </w:r>
      <w:r w:rsidR="00694DD2">
        <w:rPr>
          <w:b/>
          <w:lang w:val="en-US"/>
        </w:rPr>
        <w:tab/>
      </w:r>
      <w:r w:rsidR="00694DD2">
        <w:rPr>
          <w:b/>
          <w:lang w:val="en-US"/>
        </w:rPr>
        <w:tab/>
      </w:r>
      <w:r w:rsidR="00694DD2">
        <w:rPr>
          <w:b/>
          <w:lang w:val="en-US"/>
        </w:rPr>
        <w:tab/>
      </w:r>
      <w:r w:rsidR="00694DD2">
        <w:rPr>
          <w:b/>
          <w:lang w:val="en-US"/>
        </w:rPr>
        <w:tab/>
        <w:t xml:space="preserve">        </w:t>
      </w:r>
    </w:p>
    <w:p w14:paraId="63F2CD79" w14:textId="3B0C3946" w:rsidR="00E62DD9" w:rsidRDefault="00E62DD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434F1C8" w14:textId="2ADF6BA3" w:rsidR="006F2C99" w:rsidRDefault="006F2C99">
      <w:pPr>
        <w:rPr>
          <w:lang w:val="en-US"/>
        </w:rPr>
      </w:pPr>
      <w:r w:rsidRPr="00E957E5">
        <w:rPr>
          <w:lang w:val="en-US"/>
        </w:rPr>
        <w:t>In August 2018</w:t>
      </w:r>
      <w:r w:rsidR="003B651A">
        <w:rPr>
          <w:lang w:val="en-US"/>
        </w:rPr>
        <w:t>,</w:t>
      </w:r>
      <w:r w:rsidRPr="00E957E5">
        <w:rPr>
          <w:lang w:val="en-US"/>
        </w:rPr>
        <w:t xml:space="preserve"> it will</w:t>
      </w:r>
      <w:r w:rsidR="003B651A">
        <w:rPr>
          <w:lang w:val="en-US"/>
        </w:rPr>
        <w:t xml:space="preserve"> </w:t>
      </w:r>
      <w:r w:rsidRPr="00E957E5">
        <w:rPr>
          <w:lang w:val="en-US"/>
        </w:rPr>
        <w:t xml:space="preserve">be 150 years </w:t>
      </w:r>
      <w:r w:rsidR="003B651A">
        <w:rPr>
          <w:lang w:val="en-US"/>
        </w:rPr>
        <w:t>since the death of</w:t>
      </w:r>
      <w:r w:rsidRPr="00E957E5">
        <w:rPr>
          <w:lang w:val="en-US"/>
        </w:rPr>
        <w:t xml:space="preserve"> Dutch Seceder pastor and Amer</w:t>
      </w:r>
      <w:r w:rsidR="006C4173" w:rsidRPr="00E957E5">
        <w:rPr>
          <w:lang w:val="en-US"/>
        </w:rPr>
        <w:t>ican immigrant leader Hendrik</w:t>
      </w:r>
      <w:r w:rsidRPr="00E957E5">
        <w:rPr>
          <w:lang w:val="en-US"/>
        </w:rPr>
        <w:t xml:space="preserve"> P. Scholte (18</w:t>
      </w:r>
      <w:r w:rsidR="006C4173" w:rsidRPr="00E957E5">
        <w:rPr>
          <w:lang w:val="en-US"/>
        </w:rPr>
        <w:t>05</w:t>
      </w:r>
      <w:r w:rsidRPr="00E957E5">
        <w:rPr>
          <w:lang w:val="en-US"/>
        </w:rPr>
        <w:t xml:space="preserve"> -1868). His legacy is </w:t>
      </w:r>
      <w:r w:rsidR="006C4173" w:rsidRPr="00E957E5">
        <w:rPr>
          <w:lang w:val="en-US"/>
        </w:rPr>
        <w:t xml:space="preserve">related to the Secession of 1834 in the Netherlands and </w:t>
      </w:r>
      <w:r w:rsidR="003B651A">
        <w:rPr>
          <w:lang w:val="en-US"/>
        </w:rPr>
        <w:t xml:space="preserve">is </w:t>
      </w:r>
      <w:r w:rsidRPr="00E957E5">
        <w:rPr>
          <w:lang w:val="en-US"/>
        </w:rPr>
        <w:t xml:space="preserve">tangibly present in Pella, Iowa, where he settled in 1847 with his </w:t>
      </w:r>
      <w:r w:rsidR="003B651A">
        <w:rPr>
          <w:lang w:val="en-US"/>
        </w:rPr>
        <w:t>eight-hundred</w:t>
      </w:r>
      <w:r w:rsidR="008330A2">
        <w:rPr>
          <w:lang w:val="en-US"/>
        </w:rPr>
        <w:t xml:space="preserve">-member </w:t>
      </w:r>
      <w:r w:rsidRPr="00E957E5">
        <w:rPr>
          <w:lang w:val="en-US"/>
        </w:rPr>
        <w:t xml:space="preserve">Dutch immigrant group. His original house is still there, and Pella is one of the most vibrant </w:t>
      </w:r>
      <w:r w:rsidR="003B651A">
        <w:rPr>
          <w:lang w:val="en-US"/>
        </w:rPr>
        <w:t xml:space="preserve">pockets of </w:t>
      </w:r>
      <w:r w:rsidRPr="00E957E5">
        <w:rPr>
          <w:lang w:val="en-US"/>
        </w:rPr>
        <w:t>Dutch</w:t>
      </w:r>
      <w:r w:rsidR="003B651A">
        <w:rPr>
          <w:lang w:val="en-US"/>
        </w:rPr>
        <w:t xml:space="preserve"> </w:t>
      </w:r>
      <w:r w:rsidRPr="00E957E5">
        <w:rPr>
          <w:lang w:val="en-US"/>
        </w:rPr>
        <w:t>American</w:t>
      </w:r>
      <w:r w:rsidR="003B651A">
        <w:rPr>
          <w:lang w:val="en-US"/>
        </w:rPr>
        <w:t xml:space="preserve"> history</w:t>
      </w:r>
      <w:r w:rsidRPr="00E957E5">
        <w:rPr>
          <w:lang w:val="en-US"/>
        </w:rPr>
        <w:t xml:space="preserve"> in the U</w:t>
      </w:r>
      <w:r w:rsidR="003B651A">
        <w:rPr>
          <w:lang w:val="en-US"/>
        </w:rPr>
        <w:t>nited States</w:t>
      </w:r>
      <w:r w:rsidRPr="00E957E5">
        <w:rPr>
          <w:lang w:val="en-US"/>
        </w:rPr>
        <w:t>.</w:t>
      </w:r>
    </w:p>
    <w:p w14:paraId="5EFE158F" w14:textId="77777777" w:rsidR="00FD2049" w:rsidRPr="00E957E5" w:rsidRDefault="00FD2049">
      <w:pPr>
        <w:rPr>
          <w:lang w:val="en-US"/>
        </w:rPr>
      </w:pPr>
    </w:p>
    <w:p w14:paraId="3302CEBB" w14:textId="32D2430A" w:rsidR="006F2C99" w:rsidRPr="00E957E5" w:rsidRDefault="006F2C99">
      <w:pPr>
        <w:rPr>
          <w:lang w:val="en-US"/>
        </w:rPr>
      </w:pPr>
      <w:r w:rsidRPr="00E957E5">
        <w:rPr>
          <w:lang w:val="en-US"/>
        </w:rPr>
        <w:t xml:space="preserve">The conference will focus on the history and legacy of Scholte and his community in the Netherlands and the United States. </w:t>
      </w:r>
      <w:r w:rsidR="003B651A">
        <w:rPr>
          <w:lang w:val="en-US"/>
        </w:rPr>
        <w:t>W</w:t>
      </w:r>
      <w:r w:rsidR="008330A2">
        <w:rPr>
          <w:lang w:val="en-US"/>
        </w:rPr>
        <w:t>e will seek to</w:t>
      </w:r>
      <w:r w:rsidRPr="00E957E5">
        <w:rPr>
          <w:lang w:val="en-US"/>
        </w:rPr>
        <w:t xml:space="preserve"> understand the distin</w:t>
      </w:r>
      <w:r w:rsidR="003B651A">
        <w:rPr>
          <w:lang w:val="en-US"/>
        </w:rPr>
        <w:t>ctive</w:t>
      </w:r>
      <w:r w:rsidRPr="00E957E5">
        <w:rPr>
          <w:lang w:val="en-US"/>
        </w:rPr>
        <w:t xml:space="preserve"> leadership </w:t>
      </w:r>
      <w:r w:rsidR="003B651A">
        <w:rPr>
          <w:lang w:val="en-US"/>
        </w:rPr>
        <w:t xml:space="preserve">of </w:t>
      </w:r>
      <w:r w:rsidRPr="00E957E5">
        <w:rPr>
          <w:lang w:val="en-US"/>
        </w:rPr>
        <w:t>Scholt</w:t>
      </w:r>
      <w:r w:rsidR="008330A2">
        <w:rPr>
          <w:lang w:val="en-US"/>
        </w:rPr>
        <w:t xml:space="preserve">e in the </w:t>
      </w:r>
      <w:r w:rsidR="003B651A">
        <w:rPr>
          <w:lang w:val="en-US"/>
        </w:rPr>
        <w:t>context</w:t>
      </w:r>
      <w:r w:rsidR="008330A2">
        <w:rPr>
          <w:lang w:val="en-US"/>
        </w:rPr>
        <w:t xml:space="preserve"> of </w:t>
      </w:r>
      <w:r w:rsidR="003B651A">
        <w:rPr>
          <w:lang w:val="en-US"/>
        </w:rPr>
        <w:t>that</w:t>
      </w:r>
      <w:r w:rsidR="008330A2">
        <w:rPr>
          <w:lang w:val="en-US"/>
        </w:rPr>
        <w:t xml:space="preserve"> time</w:t>
      </w:r>
      <w:r w:rsidR="003B651A">
        <w:rPr>
          <w:lang w:val="en-US"/>
        </w:rPr>
        <w:t xml:space="preserve"> period</w:t>
      </w:r>
      <w:r w:rsidR="008330A2">
        <w:rPr>
          <w:lang w:val="en-US"/>
        </w:rPr>
        <w:t>, considering</w:t>
      </w:r>
      <w:r w:rsidRPr="00E957E5">
        <w:rPr>
          <w:lang w:val="en-US"/>
        </w:rPr>
        <w:t xml:space="preserve"> features like the separation of church and state, expanding mobility,</w:t>
      </w:r>
      <w:r w:rsidR="00E62DD9">
        <w:rPr>
          <w:lang w:val="en-US"/>
        </w:rPr>
        <w:t xml:space="preserve"> democratization, and education.</w:t>
      </w:r>
      <w:r w:rsidRPr="00E957E5">
        <w:rPr>
          <w:lang w:val="en-US"/>
        </w:rPr>
        <w:t xml:space="preserve"> </w:t>
      </w:r>
    </w:p>
    <w:p w14:paraId="548DF4B3" w14:textId="77777777" w:rsidR="00FD2049" w:rsidRDefault="00FD2049">
      <w:pPr>
        <w:rPr>
          <w:rFonts w:cs="Times New Roman"/>
          <w:lang w:val="en-US"/>
        </w:rPr>
      </w:pPr>
    </w:p>
    <w:p w14:paraId="49BBE04E" w14:textId="4A39DFF4" w:rsidR="008330A2" w:rsidRDefault="00FD2049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Five</w:t>
      </w:r>
      <w:r w:rsidR="008330A2">
        <w:rPr>
          <w:rFonts w:cs="Times New Roman"/>
          <w:lang w:val="en-US"/>
        </w:rPr>
        <w:t xml:space="preserve"> organizations and institutions are sponsoring the conference: Central College </w:t>
      </w:r>
      <w:r w:rsidR="006C4173" w:rsidRPr="00E957E5">
        <w:rPr>
          <w:rFonts w:cs="Times New Roman"/>
          <w:lang w:val="en-US"/>
        </w:rPr>
        <w:t>in Pell</w:t>
      </w:r>
      <w:r w:rsidR="008330A2">
        <w:rPr>
          <w:rFonts w:cs="Times New Roman"/>
          <w:lang w:val="en-US"/>
        </w:rPr>
        <w:t>a</w:t>
      </w:r>
      <w:r w:rsidR="003B651A">
        <w:rPr>
          <w:rFonts w:cs="Times New Roman"/>
          <w:lang w:val="en-US"/>
        </w:rPr>
        <w:t>;</w:t>
      </w:r>
      <w:r w:rsidR="007626BB" w:rsidRPr="00E957E5">
        <w:rPr>
          <w:rFonts w:cs="Times New Roman"/>
          <w:lang w:val="en-US"/>
        </w:rPr>
        <w:t xml:space="preserve"> </w:t>
      </w:r>
      <w:r w:rsidR="003B651A">
        <w:rPr>
          <w:rFonts w:cs="Times New Roman"/>
          <w:lang w:val="en-US"/>
        </w:rPr>
        <w:t>t</w:t>
      </w:r>
      <w:r w:rsidR="007626BB" w:rsidRPr="00E957E5">
        <w:rPr>
          <w:rFonts w:cs="Times New Roman"/>
          <w:lang w:val="en-US"/>
        </w:rPr>
        <w:t xml:space="preserve">he Historical Documentation Center for Dutch Protestantism, partner of the Amsterdam Centre for Religious History at the Vrije </w:t>
      </w:r>
      <w:proofErr w:type="spellStart"/>
      <w:r w:rsidR="007626BB" w:rsidRPr="00E957E5">
        <w:rPr>
          <w:rFonts w:cs="Times New Roman"/>
          <w:lang w:val="en-US"/>
        </w:rPr>
        <w:t>Universiteit</w:t>
      </w:r>
      <w:proofErr w:type="spellEnd"/>
      <w:r w:rsidR="007626BB" w:rsidRPr="00E957E5">
        <w:rPr>
          <w:rFonts w:cs="Times New Roman"/>
          <w:lang w:val="en-US"/>
        </w:rPr>
        <w:t xml:space="preserve"> Amsterdam</w:t>
      </w:r>
      <w:r w:rsidR="003B651A">
        <w:rPr>
          <w:rFonts w:cs="Times New Roman"/>
          <w:lang w:val="en-US"/>
        </w:rPr>
        <w:t>;</w:t>
      </w:r>
      <w:r w:rsidR="007626BB" w:rsidRPr="00E957E5">
        <w:rPr>
          <w:rFonts w:cs="Times New Roman"/>
          <w:lang w:val="en-US"/>
        </w:rPr>
        <w:t xml:space="preserve"> Pella Historical Society</w:t>
      </w:r>
      <w:r w:rsidR="003B651A">
        <w:rPr>
          <w:rFonts w:cs="Times New Roman"/>
          <w:lang w:val="en-US"/>
        </w:rPr>
        <w:t>; the</w:t>
      </w:r>
      <w:r w:rsidR="00E62DD9">
        <w:rPr>
          <w:rFonts w:cs="Times New Roman"/>
          <w:lang w:val="en-US"/>
        </w:rPr>
        <w:t xml:space="preserve"> A</w:t>
      </w:r>
      <w:r w:rsidR="003B651A">
        <w:rPr>
          <w:rFonts w:cs="Times New Roman"/>
          <w:lang w:val="en-US"/>
        </w:rPr>
        <w:t xml:space="preserve">. </w:t>
      </w:r>
      <w:r w:rsidR="00E62DD9">
        <w:rPr>
          <w:rFonts w:cs="Times New Roman"/>
          <w:lang w:val="en-US"/>
        </w:rPr>
        <w:t xml:space="preserve">C. Van Raalte Institute, </w:t>
      </w:r>
      <w:r w:rsidR="003B651A">
        <w:rPr>
          <w:rFonts w:cs="Times New Roman"/>
          <w:lang w:val="en-US"/>
        </w:rPr>
        <w:t xml:space="preserve">Hope College, </w:t>
      </w:r>
      <w:r w:rsidR="00E62DD9">
        <w:rPr>
          <w:rFonts w:cs="Times New Roman"/>
          <w:lang w:val="en-US"/>
        </w:rPr>
        <w:t>Holland, Michigan</w:t>
      </w:r>
      <w:r w:rsidR="003B651A">
        <w:rPr>
          <w:rFonts w:cs="Times New Roman"/>
          <w:lang w:val="en-US"/>
        </w:rPr>
        <w:t>;</w:t>
      </w:r>
      <w:r w:rsidR="007626BB" w:rsidRPr="00E957E5">
        <w:rPr>
          <w:rFonts w:cs="Times New Roman"/>
          <w:lang w:val="en-US"/>
        </w:rPr>
        <w:t xml:space="preserve"> an</w:t>
      </w:r>
      <w:r w:rsidR="008330A2">
        <w:rPr>
          <w:rFonts w:cs="Times New Roman"/>
          <w:lang w:val="en-US"/>
        </w:rPr>
        <w:t xml:space="preserve">d Theological University Kampen. </w:t>
      </w:r>
    </w:p>
    <w:p w14:paraId="64F16A7D" w14:textId="77777777" w:rsidR="00FD2049" w:rsidRDefault="00FD2049">
      <w:pPr>
        <w:rPr>
          <w:rFonts w:cs="Times New Roman"/>
          <w:lang w:val="en-US"/>
        </w:rPr>
      </w:pPr>
    </w:p>
    <w:p w14:paraId="584262D0" w14:textId="4206273B" w:rsidR="006F2C99" w:rsidRPr="00E957E5" w:rsidRDefault="008330A2">
      <w:pPr>
        <w:rPr>
          <w:lang w:val="en-US"/>
        </w:rPr>
      </w:pPr>
      <w:r>
        <w:rPr>
          <w:rFonts w:cs="Times New Roman"/>
          <w:lang w:val="en-US"/>
        </w:rPr>
        <w:t>The sponsors invite</w:t>
      </w:r>
      <w:r w:rsidR="007626BB" w:rsidRPr="00E957E5">
        <w:rPr>
          <w:rFonts w:cs="Times New Roman"/>
          <w:lang w:val="en-US"/>
        </w:rPr>
        <w:t xml:space="preserve"> papers on the following or related topics: </w:t>
      </w:r>
      <w:r w:rsidR="006F2C99" w:rsidRPr="00E957E5">
        <w:rPr>
          <w:lang w:val="en-US"/>
        </w:rPr>
        <w:t>Scholte</w:t>
      </w:r>
      <w:r>
        <w:rPr>
          <w:lang w:val="en-US"/>
        </w:rPr>
        <w:t>’s</w:t>
      </w:r>
      <w:r w:rsidR="006F2C99" w:rsidRPr="00E957E5">
        <w:rPr>
          <w:lang w:val="en-US"/>
        </w:rPr>
        <w:t xml:space="preserve"> Luth</w:t>
      </w:r>
      <w:r>
        <w:rPr>
          <w:lang w:val="en-US"/>
        </w:rPr>
        <w:t>eran background</w:t>
      </w:r>
      <w:r w:rsidR="003B651A">
        <w:rPr>
          <w:lang w:val="en-US"/>
        </w:rPr>
        <w:t xml:space="preserve">; </w:t>
      </w:r>
      <w:r>
        <w:rPr>
          <w:lang w:val="en-US"/>
        </w:rPr>
        <w:t xml:space="preserve">his secession </w:t>
      </w:r>
      <w:r w:rsidR="006F2C99" w:rsidRPr="00E957E5">
        <w:rPr>
          <w:lang w:val="en-US"/>
        </w:rPr>
        <w:t>f</w:t>
      </w:r>
      <w:r>
        <w:rPr>
          <w:lang w:val="en-US"/>
        </w:rPr>
        <w:t>rom</w:t>
      </w:r>
      <w:r w:rsidR="006F2C99" w:rsidRPr="00E957E5">
        <w:rPr>
          <w:lang w:val="en-US"/>
        </w:rPr>
        <w:t xml:space="preserve"> the Reformed Church in the Netherlands</w:t>
      </w:r>
      <w:r w:rsidR="003B651A">
        <w:rPr>
          <w:lang w:val="en-US"/>
        </w:rPr>
        <w:t>;</w:t>
      </w:r>
      <w:r w:rsidR="006F2C99" w:rsidRPr="00E957E5">
        <w:rPr>
          <w:lang w:val="en-US"/>
        </w:rPr>
        <w:t xml:space="preserve"> his personal life, marriage and character</w:t>
      </w:r>
      <w:r w:rsidR="003B651A">
        <w:rPr>
          <w:lang w:val="en-US"/>
        </w:rPr>
        <w:t>;</w:t>
      </w:r>
      <w:r w:rsidR="006F2C99" w:rsidRPr="00E957E5">
        <w:rPr>
          <w:lang w:val="en-US"/>
        </w:rPr>
        <w:t xml:space="preserve"> </w:t>
      </w:r>
      <w:r>
        <w:rPr>
          <w:lang w:val="en-US"/>
        </w:rPr>
        <w:t>his family and friends</w:t>
      </w:r>
      <w:r w:rsidR="003B651A">
        <w:rPr>
          <w:lang w:val="en-US"/>
        </w:rPr>
        <w:t>;</w:t>
      </w:r>
      <w:r>
        <w:rPr>
          <w:lang w:val="en-US"/>
        </w:rPr>
        <w:t xml:space="preserve"> </w:t>
      </w:r>
      <w:r w:rsidR="006F2C99" w:rsidRPr="00E957E5">
        <w:rPr>
          <w:lang w:val="en-US"/>
        </w:rPr>
        <w:t>his financial resources</w:t>
      </w:r>
      <w:r w:rsidR="003B651A">
        <w:rPr>
          <w:lang w:val="en-US"/>
        </w:rPr>
        <w:t>;</w:t>
      </w:r>
      <w:r w:rsidR="006F2C99" w:rsidRPr="00E957E5">
        <w:rPr>
          <w:lang w:val="en-US"/>
        </w:rPr>
        <w:t xml:space="preserve"> </w:t>
      </w:r>
      <w:r w:rsidR="006C4173" w:rsidRPr="00E957E5">
        <w:rPr>
          <w:lang w:val="en-US"/>
        </w:rPr>
        <w:t xml:space="preserve">his </w:t>
      </w:r>
      <w:r w:rsidR="007626BB" w:rsidRPr="00E957E5">
        <w:rPr>
          <w:lang w:val="en-US"/>
        </w:rPr>
        <w:t xml:space="preserve">relation to the </w:t>
      </w:r>
      <w:proofErr w:type="spellStart"/>
      <w:r w:rsidR="007626BB" w:rsidRPr="0075726C">
        <w:rPr>
          <w:i/>
          <w:lang w:val="en-US"/>
        </w:rPr>
        <w:t>Reveil</w:t>
      </w:r>
      <w:proofErr w:type="spellEnd"/>
      <w:r w:rsidR="007626BB" w:rsidRPr="00E957E5">
        <w:rPr>
          <w:lang w:val="en-US"/>
        </w:rPr>
        <w:t xml:space="preserve"> movement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</w:t>
      </w:r>
      <w:r w:rsidR="006B632D">
        <w:rPr>
          <w:lang w:val="en-US"/>
        </w:rPr>
        <w:t>his journalism</w:t>
      </w:r>
      <w:r w:rsidR="003B651A">
        <w:rPr>
          <w:lang w:val="en-US"/>
        </w:rPr>
        <w:t>;</w:t>
      </w:r>
      <w:r w:rsidR="006B632D">
        <w:rPr>
          <w:lang w:val="en-US"/>
        </w:rPr>
        <w:t xml:space="preserve"> </w:t>
      </w:r>
      <w:r w:rsidR="006F2C99" w:rsidRPr="00E957E5">
        <w:rPr>
          <w:lang w:val="en-US"/>
        </w:rPr>
        <w:t>his ecclesia</w:t>
      </w:r>
      <w:r>
        <w:rPr>
          <w:lang w:val="en-US"/>
        </w:rPr>
        <w:t>stica</w:t>
      </w:r>
      <w:r w:rsidR="006F2C99" w:rsidRPr="00E957E5">
        <w:rPr>
          <w:lang w:val="en-US"/>
        </w:rPr>
        <w:t>l leadership in the Netherlands and the United States</w:t>
      </w:r>
      <w:r w:rsidR="003B651A">
        <w:rPr>
          <w:lang w:val="en-US"/>
        </w:rPr>
        <w:t>;</w:t>
      </w:r>
      <w:r w:rsidR="006F2C99" w:rsidRPr="00E957E5">
        <w:rPr>
          <w:lang w:val="en-US"/>
        </w:rPr>
        <w:t xml:space="preserve"> </w:t>
      </w:r>
      <w:r w:rsidR="007626BB" w:rsidRPr="00E957E5">
        <w:rPr>
          <w:lang w:val="en-US"/>
        </w:rPr>
        <w:t>his preaching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</w:t>
      </w:r>
      <w:r w:rsidR="006F2C99" w:rsidRPr="00E957E5">
        <w:rPr>
          <w:lang w:val="en-US"/>
        </w:rPr>
        <w:t>his political ideas</w:t>
      </w:r>
      <w:r w:rsidR="003B651A">
        <w:rPr>
          <w:lang w:val="en-US"/>
        </w:rPr>
        <w:t>;</w:t>
      </w:r>
      <w:r w:rsidR="006F2C99" w:rsidRPr="00E957E5">
        <w:rPr>
          <w:lang w:val="en-US"/>
        </w:rPr>
        <w:t xml:space="preserve"> his role in Dutch and American politics</w:t>
      </w:r>
      <w:r w:rsidR="003B651A">
        <w:rPr>
          <w:lang w:val="en-US"/>
        </w:rPr>
        <w:t>;</w:t>
      </w:r>
      <w:r w:rsidR="006F2C99" w:rsidRPr="00E957E5">
        <w:rPr>
          <w:lang w:val="en-US"/>
        </w:rPr>
        <w:t xml:space="preserve"> </w:t>
      </w:r>
      <w:r w:rsidR="007626BB" w:rsidRPr="00E957E5">
        <w:rPr>
          <w:lang w:val="en-US"/>
        </w:rPr>
        <w:t>his immigration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the variety of </w:t>
      </w:r>
      <w:r w:rsidR="003B651A">
        <w:rPr>
          <w:lang w:val="en-US"/>
        </w:rPr>
        <w:t xml:space="preserve">his </w:t>
      </w:r>
      <w:r w:rsidR="007626BB" w:rsidRPr="00E957E5">
        <w:rPr>
          <w:lang w:val="en-US"/>
        </w:rPr>
        <w:t>functions in the immigrant community in Pella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his theology and church polity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</w:t>
      </w:r>
      <w:r w:rsidR="006C4173" w:rsidRPr="00E957E5">
        <w:rPr>
          <w:lang w:val="en-US"/>
        </w:rPr>
        <w:t>his library</w:t>
      </w:r>
      <w:r w:rsidR="003B651A">
        <w:rPr>
          <w:lang w:val="en-US"/>
        </w:rPr>
        <w:t>;</w:t>
      </w:r>
      <w:r w:rsidR="006C4173" w:rsidRPr="00E957E5">
        <w:rPr>
          <w:lang w:val="en-US"/>
        </w:rPr>
        <w:t xml:space="preserve"> </w:t>
      </w:r>
      <w:r w:rsidR="00E957E5" w:rsidRPr="00E957E5">
        <w:rPr>
          <w:lang w:val="en-US"/>
        </w:rPr>
        <w:t>his fit in t</w:t>
      </w:r>
      <w:r>
        <w:rPr>
          <w:lang w:val="en-US"/>
        </w:rPr>
        <w:t>h</w:t>
      </w:r>
      <w:r w:rsidR="00E957E5" w:rsidRPr="00E957E5">
        <w:rPr>
          <w:lang w:val="en-US"/>
        </w:rPr>
        <w:t>e American theological scene</w:t>
      </w:r>
      <w:r w:rsidR="003B651A">
        <w:rPr>
          <w:lang w:val="en-US"/>
        </w:rPr>
        <w:t>;</w:t>
      </w:r>
      <w:r w:rsidR="00E957E5" w:rsidRPr="00E957E5">
        <w:rPr>
          <w:lang w:val="en-US"/>
        </w:rPr>
        <w:t xml:space="preserve"> </w:t>
      </w:r>
      <w:r w:rsidR="006C4173" w:rsidRPr="00E957E5">
        <w:rPr>
          <w:lang w:val="en-US"/>
        </w:rPr>
        <w:t>his correspondence</w:t>
      </w:r>
      <w:r w:rsidR="003B651A">
        <w:rPr>
          <w:lang w:val="en-US"/>
        </w:rPr>
        <w:t>;</w:t>
      </w:r>
      <w:r w:rsidR="006C4173" w:rsidRPr="00E957E5">
        <w:rPr>
          <w:lang w:val="en-US"/>
        </w:rPr>
        <w:t xml:space="preserve"> </w:t>
      </w:r>
      <w:r w:rsidR="007626BB" w:rsidRPr="00E957E5">
        <w:rPr>
          <w:lang w:val="en-US"/>
        </w:rPr>
        <w:t>his individualism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</w:t>
      </w:r>
      <w:r w:rsidR="003B651A">
        <w:rPr>
          <w:lang w:val="en-US"/>
        </w:rPr>
        <w:t xml:space="preserve">his </w:t>
      </w:r>
      <w:r w:rsidR="007626BB" w:rsidRPr="00E957E5">
        <w:rPr>
          <w:lang w:val="en-US"/>
        </w:rPr>
        <w:t>comparison with other (Dutch) immigrant leaders</w:t>
      </w:r>
      <w:r w:rsidR="003B651A">
        <w:rPr>
          <w:lang w:val="en-US"/>
        </w:rPr>
        <w:t>;</w:t>
      </w:r>
      <w:r w:rsidR="007626BB" w:rsidRPr="00E957E5">
        <w:rPr>
          <w:lang w:val="en-US"/>
        </w:rPr>
        <w:t xml:space="preserve"> how he is remembered in the Netherlands and in the United States</w:t>
      </w:r>
      <w:r w:rsidR="002B7CDD">
        <w:rPr>
          <w:lang w:val="en-US"/>
        </w:rPr>
        <w:t xml:space="preserve"> in historiography and in fiction</w:t>
      </w:r>
      <w:r w:rsidR="003B651A">
        <w:rPr>
          <w:lang w:val="en-US"/>
        </w:rPr>
        <w:t xml:space="preserve">; </w:t>
      </w:r>
      <w:r>
        <w:rPr>
          <w:lang w:val="en-US"/>
        </w:rPr>
        <w:t xml:space="preserve">his </w:t>
      </w:r>
      <w:r w:rsidRPr="008330A2">
        <w:rPr>
          <w:lang w:val="en-US"/>
        </w:rPr>
        <w:t>re</w:t>
      </w:r>
      <w:r w:rsidR="006C4173" w:rsidRPr="008330A2">
        <w:rPr>
          <w:lang w:val="en-US"/>
        </w:rPr>
        <w:t xml:space="preserve">presentation </w:t>
      </w:r>
      <w:r w:rsidRPr="008330A2">
        <w:rPr>
          <w:lang w:val="en-US"/>
        </w:rPr>
        <w:t>in pictures and photos</w:t>
      </w:r>
      <w:r w:rsidR="003B651A">
        <w:rPr>
          <w:lang w:val="en-US"/>
        </w:rPr>
        <w:t>;</w:t>
      </w:r>
      <w:r w:rsidR="006C4173" w:rsidRPr="008330A2">
        <w:rPr>
          <w:lang w:val="en-US"/>
        </w:rPr>
        <w:t xml:space="preserve"> </w:t>
      </w:r>
      <w:r w:rsidR="007626BB" w:rsidRPr="008330A2">
        <w:rPr>
          <w:lang w:val="en-US"/>
        </w:rPr>
        <w:t xml:space="preserve">the Scholte </w:t>
      </w:r>
      <w:r w:rsidRPr="008330A2">
        <w:rPr>
          <w:lang w:val="en-US"/>
        </w:rPr>
        <w:t>house as cultural heritage</w:t>
      </w:r>
      <w:r w:rsidR="003B651A">
        <w:rPr>
          <w:lang w:val="en-US"/>
        </w:rPr>
        <w:t>;</w:t>
      </w:r>
      <w:r w:rsidRPr="008330A2">
        <w:rPr>
          <w:lang w:val="en-US"/>
        </w:rPr>
        <w:t xml:space="preserve"> and other topics connected with Dominie Scholte’s work and life.</w:t>
      </w:r>
      <w:r w:rsidR="007626BB" w:rsidRPr="00E957E5">
        <w:rPr>
          <w:lang w:val="en-US"/>
        </w:rPr>
        <w:t xml:space="preserve"> </w:t>
      </w:r>
      <w:r w:rsidR="006F2C99" w:rsidRPr="00E957E5">
        <w:rPr>
          <w:lang w:val="en-US"/>
        </w:rPr>
        <w:t xml:space="preserve"> </w:t>
      </w:r>
    </w:p>
    <w:p w14:paraId="1C8F3A18" w14:textId="77777777" w:rsidR="00FD2049" w:rsidRDefault="00FD2049" w:rsidP="007626BB">
      <w:pPr>
        <w:pStyle w:val="NoSpacing"/>
        <w:rPr>
          <w:rFonts w:cs="Times New Roman"/>
          <w:sz w:val="24"/>
          <w:szCs w:val="24"/>
        </w:rPr>
      </w:pPr>
    </w:p>
    <w:p w14:paraId="7DE97794" w14:textId="7508B491" w:rsidR="007626BB" w:rsidRPr="00E957E5" w:rsidRDefault="007626BB" w:rsidP="007626BB">
      <w:pPr>
        <w:pStyle w:val="NoSpacing"/>
        <w:rPr>
          <w:rFonts w:cs="Times New Roman"/>
          <w:sz w:val="24"/>
          <w:szCs w:val="24"/>
        </w:rPr>
      </w:pPr>
      <w:r w:rsidRPr="00E957E5">
        <w:rPr>
          <w:rFonts w:cs="Times New Roman"/>
          <w:sz w:val="24"/>
          <w:szCs w:val="24"/>
        </w:rPr>
        <w:t xml:space="preserve">The conference will be held at the </w:t>
      </w:r>
      <w:r w:rsidR="008330A2">
        <w:rPr>
          <w:rFonts w:cs="Times New Roman"/>
          <w:sz w:val="24"/>
          <w:szCs w:val="24"/>
        </w:rPr>
        <w:t xml:space="preserve">Pella Opera House </w:t>
      </w:r>
      <w:r w:rsidRPr="00E957E5">
        <w:rPr>
          <w:rFonts w:cs="Times New Roman"/>
          <w:sz w:val="24"/>
          <w:szCs w:val="24"/>
        </w:rPr>
        <w:t xml:space="preserve">on 16-18 August 2018. The conference proceedings will be published. </w:t>
      </w:r>
    </w:p>
    <w:p w14:paraId="3DB467C9" w14:textId="77777777" w:rsidR="00FD2049" w:rsidRDefault="00FD2049" w:rsidP="007626BB">
      <w:pPr>
        <w:pStyle w:val="NoSpacing"/>
        <w:rPr>
          <w:rFonts w:cs="Times New Roman"/>
          <w:sz w:val="24"/>
          <w:szCs w:val="24"/>
        </w:rPr>
      </w:pPr>
    </w:p>
    <w:p w14:paraId="300D7839" w14:textId="77777777" w:rsidR="007626BB" w:rsidRPr="00E957E5" w:rsidRDefault="007626BB" w:rsidP="007626BB">
      <w:pPr>
        <w:pStyle w:val="NoSpacing"/>
        <w:rPr>
          <w:rFonts w:cs="Times New Roman"/>
          <w:sz w:val="24"/>
          <w:szCs w:val="24"/>
        </w:rPr>
      </w:pPr>
      <w:r w:rsidRPr="00E957E5">
        <w:rPr>
          <w:rFonts w:cs="Times New Roman"/>
          <w:sz w:val="24"/>
          <w:szCs w:val="24"/>
        </w:rPr>
        <w:t xml:space="preserve">Deadline for abstract: 1 February 2018. Acceptance will be notified by 1 March 2018. </w:t>
      </w:r>
    </w:p>
    <w:p w14:paraId="4E69B7E4" w14:textId="77777777" w:rsidR="00E957E5" w:rsidRPr="00E957E5" w:rsidRDefault="00E957E5" w:rsidP="007626BB">
      <w:pPr>
        <w:pStyle w:val="NoSpacing"/>
        <w:rPr>
          <w:rFonts w:cs="Times New Roman"/>
          <w:sz w:val="24"/>
          <w:szCs w:val="24"/>
        </w:rPr>
      </w:pPr>
    </w:p>
    <w:p w14:paraId="18A71D38" w14:textId="011BDD53" w:rsidR="007626BB" w:rsidRPr="00E957E5" w:rsidRDefault="007626BB" w:rsidP="00E62DD9">
      <w:pPr>
        <w:pStyle w:val="NoSpacing"/>
        <w:rPr>
          <w:rFonts w:cs="Times New Roman"/>
        </w:rPr>
      </w:pPr>
      <w:r w:rsidRPr="00E957E5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All abstracts should be sent to</w:t>
      </w:r>
      <w:r w:rsidRPr="00E957E5">
        <w:rPr>
          <w:rStyle w:val="apple-converted-space"/>
          <w:rFonts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957E5">
        <w:rPr>
          <w:rFonts w:cs="Times New Roman"/>
          <w:sz w:val="24"/>
          <w:szCs w:val="24"/>
          <w:shd w:val="clear" w:color="auto" w:fill="FFFFFF"/>
        </w:rPr>
        <w:t>g.harinck@vu.nl</w:t>
      </w:r>
      <w:r w:rsidRPr="00E957E5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 xml:space="preserve"> Proposals should include a 250</w:t>
      </w:r>
      <w:r w:rsidR="003B651A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-</w:t>
      </w:r>
      <w:r w:rsidRPr="00E957E5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word abstract and title, as well as the author’s name, address, telephone number, email addres</w:t>
      </w:r>
      <w:r w:rsidR="00E62DD9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s</w:t>
      </w:r>
      <w:r w:rsidR="003B651A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,</w:t>
      </w:r>
      <w:r w:rsidR="00E62DD9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 xml:space="preserve"> and institutional affiliation</w:t>
      </w:r>
      <w:r w:rsidR="003B651A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.</w:t>
      </w:r>
    </w:p>
    <w:sectPr w:rsidR="007626BB" w:rsidRPr="00E957E5" w:rsidSect="003858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99"/>
    <w:rsid w:val="002B7CDD"/>
    <w:rsid w:val="003858B0"/>
    <w:rsid w:val="003B651A"/>
    <w:rsid w:val="00694DD2"/>
    <w:rsid w:val="006B632D"/>
    <w:rsid w:val="006C4173"/>
    <w:rsid w:val="006F2C99"/>
    <w:rsid w:val="0075726C"/>
    <w:rsid w:val="007626BB"/>
    <w:rsid w:val="008330A2"/>
    <w:rsid w:val="00E62DD9"/>
    <w:rsid w:val="00E957E5"/>
    <w:rsid w:val="00F50181"/>
    <w:rsid w:val="00F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46A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6BB"/>
    <w:rPr>
      <w:rFonts w:eastAsiaTheme="minorHAns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7626BB"/>
    <w:rPr>
      <w:b/>
      <w:bCs/>
    </w:rPr>
  </w:style>
  <w:style w:type="character" w:customStyle="1" w:styleId="apple-converted-space">
    <w:name w:val="apple-converted-space"/>
    <w:basedOn w:val="DefaultParagraphFont"/>
    <w:rsid w:val="007626BB"/>
  </w:style>
  <w:style w:type="character" w:styleId="Hyperlink">
    <w:name w:val="Hyperlink"/>
    <w:basedOn w:val="DefaultParagraphFont"/>
    <w:uiPriority w:val="99"/>
    <w:unhideWhenUsed/>
    <w:rsid w:val="00762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6BB"/>
    <w:rPr>
      <w:rFonts w:eastAsiaTheme="minorHAns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7626BB"/>
    <w:rPr>
      <w:b/>
      <w:bCs/>
    </w:rPr>
  </w:style>
  <w:style w:type="character" w:customStyle="1" w:styleId="apple-converted-space">
    <w:name w:val="apple-converted-space"/>
    <w:basedOn w:val="DefaultParagraphFont"/>
    <w:rsid w:val="007626BB"/>
  </w:style>
  <w:style w:type="character" w:styleId="Hyperlink">
    <w:name w:val="Hyperlink"/>
    <w:basedOn w:val="DefaultParagraphFont"/>
    <w:uiPriority w:val="99"/>
    <w:unhideWhenUsed/>
    <w:rsid w:val="007626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8AA6A-8A22-445A-948D-DED426AA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393</Words>
  <Characters>2241</Characters>
  <Application>Microsoft Office Word</Application>
  <DocSecurity>0</DocSecurity>
  <Lines>18</Lines>
  <Paragraphs>5</Paragraphs>
  <ScaleCrop>false</ScaleCrop>
  <Company>vrije universiteit amsterdam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harinck</dc:creator>
  <cp:keywords/>
  <dc:description/>
  <cp:lastModifiedBy>JoHannah Smith</cp:lastModifiedBy>
  <cp:revision>9</cp:revision>
  <dcterms:created xsi:type="dcterms:W3CDTF">2017-06-14T15:16:00Z</dcterms:created>
  <dcterms:modified xsi:type="dcterms:W3CDTF">2017-07-11T17:05:00Z</dcterms:modified>
</cp:coreProperties>
</file>